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B8C" w:rsidRPr="00CE2AF0" w:rsidRDefault="008A5B8C" w:rsidP="008A5B8C">
      <w:pPr>
        <w:pStyle w:val="2"/>
        <w:jc w:val="left"/>
        <w:rPr>
          <w:rFonts w:cs="Arial"/>
          <w:sz w:val="28"/>
          <w:szCs w:val="28"/>
        </w:rPr>
      </w:pPr>
      <w:r w:rsidRPr="00CE2AF0">
        <w:rPr>
          <w:rFonts w:cs="Arial"/>
          <w:sz w:val="28"/>
          <w:szCs w:val="28"/>
        </w:rPr>
        <w:t>Н</w:t>
      </w:r>
      <w:r>
        <w:rPr>
          <w:rFonts w:cs="Arial"/>
          <w:sz w:val="28"/>
          <w:szCs w:val="28"/>
        </w:rPr>
        <w:t>Е ПОДЛЕЖИТ ВКЛЮЧЕНИЮ В РЕГИСТР</w:t>
      </w:r>
      <w:r w:rsidRPr="00CE2AF0">
        <w:rPr>
          <w:rFonts w:cs="Arial"/>
          <w:sz w:val="28"/>
          <w:szCs w:val="28"/>
        </w:rPr>
        <w:t xml:space="preserve">                                  Проект-РП</w:t>
      </w:r>
    </w:p>
    <w:p w:rsidR="008A5B8C" w:rsidRPr="00CE2AF0" w:rsidRDefault="008A5B8C" w:rsidP="008A5B8C">
      <w:pPr>
        <w:pStyle w:val="2"/>
        <w:rPr>
          <w:rFonts w:cs="Arial"/>
          <w:sz w:val="28"/>
          <w:szCs w:val="28"/>
        </w:rPr>
      </w:pPr>
    </w:p>
    <w:p w:rsidR="008A5B8C" w:rsidRPr="00CE2AF0" w:rsidRDefault="008A5B8C" w:rsidP="008A5B8C">
      <w:pPr>
        <w:jc w:val="center"/>
        <w:rPr>
          <w:rFonts w:ascii="Arial" w:hAnsi="Arial" w:cs="Arial"/>
          <w:b/>
          <w:sz w:val="28"/>
          <w:szCs w:val="28"/>
        </w:rPr>
      </w:pPr>
      <w:r w:rsidRPr="00CE2AF0">
        <w:rPr>
          <w:rFonts w:ascii="Arial" w:hAnsi="Arial" w:cs="Arial"/>
          <w:b/>
          <w:sz w:val="28"/>
          <w:szCs w:val="28"/>
        </w:rPr>
        <w:t>Решение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CE2AF0">
        <w:rPr>
          <w:rFonts w:ascii="Arial" w:hAnsi="Arial" w:cs="Arial"/>
          <w:b/>
          <w:sz w:val="28"/>
          <w:szCs w:val="28"/>
        </w:rPr>
        <w:t>городской Думы</w:t>
      </w:r>
    </w:p>
    <w:p w:rsidR="008A5B8C" w:rsidRPr="00CE2AF0" w:rsidRDefault="008A5B8C" w:rsidP="008A5B8C">
      <w:pPr>
        <w:rPr>
          <w:rFonts w:ascii="Arial" w:hAnsi="Arial" w:cs="Arial"/>
          <w:sz w:val="28"/>
          <w:szCs w:val="28"/>
        </w:rPr>
      </w:pPr>
    </w:p>
    <w:p w:rsidR="00971273" w:rsidRDefault="00971273" w:rsidP="008A5B8C">
      <w:pPr>
        <w:jc w:val="both"/>
        <w:rPr>
          <w:rFonts w:ascii="Arial" w:hAnsi="Arial" w:cs="Arial"/>
          <w:sz w:val="28"/>
          <w:szCs w:val="28"/>
        </w:rPr>
      </w:pPr>
    </w:p>
    <w:p w:rsidR="008A5B8C" w:rsidRDefault="008A5B8C" w:rsidP="008A5B8C">
      <w:pPr>
        <w:jc w:val="both"/>
        <w:rPr>
          <w:rFonts w:ascii="Arial" w:hAnsi="Arial" w:cs="Arial"/>
          <w:sz w:val="28"/>
          <w:szCs w:val="28"/>
        </w:rPr>
      </w:pPr>
      <w:r w:rsidRPr="00276C3F">
        <w:rPr>
          <w:rFonts w:ascii="Arial" w:hAnsi="Arial" w:cs="Arial"/>
          <w:sz w:val="28"/>
          <w:szCs w:val="28"/>
        </w:rPr>
        <w:t>О</w:t>
      </w:r>
      <w:r>
        <w:rPr>
          <w:rFonts w:ascii="Arial" w:hAnsi="Arial" w:cs="Arial"/>
          <w:sz w:val="28"/>
          <w:szCs w:val="28"/>
        </w:rPr>
        <w:t>б утверждении Плана нормотворческой работы</w:t>
      </w:r>
    </w:p>
    <w:p w:rsidR="008A5B8C" w:rsidRPr="00276C3F" w:rsidRDefault="008A5B8C" w:rsidP="008A5B8C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Воткинской городской Думы на 20</w:t>
      </w:r>
      <w:r w:rsidR="006E2F22">
        <w:rPr>
          <w:rFonts w:ascii="Arial" w:hAnsi="Arial" w:cs="Arial"/>
          <w:sz w:val="28"/>
          <w:szCs w:val="28"/>
        </w:rPr>
        <w:t>2</w:t>
      </w:r>
      <w:r w:rsidR="00AC6BD8">
        <w:rPr>
          <w:rFonts w:ascii="Arial" w:hAnsi="Arial" w:cs="Arial"/>
          <w:sz w:val="28"/>
          <w:szCs w:val="28"/>
        </w:rPr>
        <w:t>4</w:t>
      </w:r>
      <w:r>
        <w:rPr>
          <w:rFonts w:ascii="Arial" w:hAnsi="Arial" w:cs="Arial"/>
          <w:sz w:val="28"/>
          <w:szCs w:val="28"/>
        </w:rPr>
        <w:t xml:space="preserve"> год</w:t>
      </w:r>
    </w:p>
    <w:p w:rsidR="008A5B8C" w:rsidRPr="00276C3F" w:rsidRDefault="008A5B8C" w:rsidP="008A5B8C">
      <w:pPr>
        <w:jc w:val="both"/>
        <w:rPr>
          <w:rFonts w:ascii="Arial" w:hAnsi="Arial" w:cs="Arial"/>
          <w:sz w:val="28"/>
          <w:szCs w:val="28"/>
        </w:rPr>
      </w:pPr>
    </w:p>
    <w:p w:rsidR="008A5B8C" w:rsidRPr="00AA798A" w:rsidRDefault="008A5B8C" w:rsidP="008A5B8C">
      <w:pPr>
        <w:pStyle w:val="a3"/>
        <w:ind w:firstLine="0"/>
        <w:jc w:val="both"/>
        <w:rPr>
          <w:rFonts w:ascii="Arial" w:hAnsi="Arial" w:cs="Arial"/>
          <w:sz w:val="28"/>
          <w:szCs w:val="28"/>
          <w:lang w:val="ru-RU"/>
        </w:rPr>
      </w:pPr>
    </w:p>
    <w:p w:rsidR="008A5B8C" w:rsidRPr="00595FC7" w:rsidRDefault="008A5B8C" w:rsidP="008A5B8C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</w:t>
      </w:r>
      <w:r w:rsidRPr="00595FC7">
        <w:rPr>
          <w:rFonts w:ascii="Arial" w:hAnsi="Arial" w:cs="Arial"/>
          <w:sz w:val="28"/>
          <w:szCs w:val="28"/>
        </w:rPr>
        <w:t xml:space="preserve">уководствуясь Уставом муниципального образования «Город Воткинск», </w:t>
      </w:r>
      <w:r>
        <w:rPr>
          <w:rFonts w:ascii="Arial" w:hAnsi="Arial" w:cs="Arial"/>
          <w:sz w:val="28"/>
          <w:szCs w:val="28"/>
        </w:rPr>
        <w:t xml:space="preserve">Регламентом Воткинской городской Думы, </w:t>
      </w:r>
      <w:r w:rsidRPr="00595FC7">
        <w:rPr>
          <w:rFonts w:ascii="Arial" w:hAnsi="Arial" w:cs="Arial"/>
          <w:sz w:val="28"/>
          <w:szCs w:val="28"/>
        </w:rPr>
        <w:t>Дума решает:</w:t>
      </w:r>
    </w:p>
    <w:p w:rsidR="008A5B8C" w:rsidRDefault="008A5B8C" w:rsidP="008A5B8C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595FC7">
        <w:rPr>
          <w:rFonts w:ascii="Arial" w:hAnsi="Arial" w:cs="Arial"/>
          <w:sz w:val="28"/>
          <w:szCs w:val="28"/>
        </w:rPr>
        <w:t xml:space="preserve">1. </w:t>
      </w:r>
      <w:r>
        <w:rPr>
          <w:rFonts w:ascii="Arial" w:hAnsi="Arial" w:cs="Arial"/>
          <w:sz w:val="28"/>
          <w:szCs w:val="28"/>
        </w:rPr>
        <w:t>Утвердить План нормотворческой работы Воткинской городской Думы на 20</w:t>
      </w:r>
      <w:r w:rsidR="006E2F22">
        <w:rPr>
          <w:rFonts w:ascii="Arial" w:hAnsi="Arial" w:cs="Arial"/>
          <w:sz w:val="28"/>
          <w:szCs w:val="28"/>
        </w:rPr>
        <w:t>2</w:t>
      </w:r>
      <w:r w:rsidR="00AC6BD8">
        <w:rPr>
          <w:rFonts w:ascii="Arial" w:hAnsi="Arial" w:cs="Arial"/>
          <w:sz w:val="28"/>
          <w:szCs w:val="28"/>
        </w:rPr>
        <w:t>4</w:t>
      </w:r>
      <w:r>
        <w:rPr>
          <w:rFonts w:ascii="Arial" w:hAnsi="Arial" w:cs="Arial"/>
          <w:sz w:val="28"/>
          <w:szCs w:val="28"/>
        </w:rPr>
        <w:t xml:space="preserve"> год (прилагается).</w:t>
      </w:r>
    </w:p>
    <w:p w:rsidR="008A5B8C" w:rsidRPr="001A5B15" w:rsidRDefault="00D04482" w:rsidP="008A5B8C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2. </w:t>
      </w:r>
      <w:r w:rsidR="008A5B8C">
        <w:rPr>
          <w:rFonts w:ascii="Arial" w:hAnsi="Arial" w:cs="Arial"/>
          <w:sz w:val="28"/>
          <w:szCs w:val="28"/>
        </w:rPr>
        <w:t xml:space="preserve">Настоящее Решение </w:t>
      </w:r>
      <w:r w:rsidR="00AC6BD8">
        <w:rPr>
          <w:rFonts w:ascii="Arial" w:hAnsi="Arial" w:cs="Arial"/>
          <w:sz w:val="28"/>
          <w:szCs w:val="28"/>
        </w:rPr>
        <w:t>разместить</w:t>
      </w:r>
      <w:r w:rsidR="00B64C11">
        <w:rPr>
          <w:rFonts w:ascii="Arial" w:hAnsi="Arial" w:cs="Arial"/>
          <w:sz w:val="28"/>
          <w:szCs w:val="28"/>
        </w:rPr>
        <w:t xml:space="preserve"> в</w:t>
      </w:r>
      <w:r w:rsidR="001A5B15">
        <w:rPr>
          <w:rFonts w:ascii="Arial" w:hAnsi="Arial" w:cs="Arial"/>
          <w:sz w:val="28"/>
          <w:szCs w:val="28"/>
        </w:rPr>
        <w:t xml:space="preserve"> </w:t>
      </w:r>
      <w:r w:rsidR="00CC60EC">
        <w:rPr>
          <w:rFonts w:ascii="Arial" w:hAnsi="Arial" w:cs="Arial"/>
          <w:sz w:val="28"/>
          <w:szCs w:val="28"/>
        </w:rPr>
        <w:t>с</w:t>
      </w:r>
      <w:r w:rsidR="001A5B15" w:rsidRPr="001A5B15">
        <w:rPr>
          <w:rFonts w:ascii="Arial" w:hAnsi="Arial" w:cs="Arial"/>
          <w:color w:val="000000"/>
          <w:sz w:val="28"/>
          <w:szCs w:val="28"/>
        </w:rPr>
        <w:t>етево</w:t>
      </w:r>
      <w:r w:rsidR="001A5B15">
        <w:rPr>
          <w:rFonts w:ascii="Arial" w:hAnsi="Arial" w:cs="Arial"/>
          <w:color w:val="000000"/>
          <w:sz w:val="28"/>
          <w:szCs w:val="28"/>
        </w:rPr>
        <w:t>м</w:t>
      </w:r>
      <w:r w:rsidR="001A5B15" w:rsidRPr="001A5B15">
        <w:rPr>
          <w:rFonts w:ascii="Arial" w:hAnsi="Arial" w:cs="Arial"/>
          <w:color w:val="000000"/>
          <w:sz w:val="28"/>
          <w:szCs w:val="28"/>
        </w:rPr>
        <w:t xml:space="preserve"> издани</w:t>
      </w:r>
      <w:r w:rsidR="001A5B15">
        <w:rPr>
          <w:rFonts w:ascii="Arial" w:hAnsi="Arial" w:cs="Arial"/>
          <w:color w:val="000000"/>
          <w:sz w:val="28"/>
          <w:szCs w:val="28"/>
        </w:rPr>
        <w:t>и</w:t>
      </w:r>
      <w:r w:rsidR="001A5B15" w:rsidRPr="001A5B15">
        <w:rPr>
          <w:rFonts w:ascii="Arial" w:hAnsi="Arial" w:cs="Arial"/>
          <w:color w:val="000000"/>
          <w:sz w:val="28"/>
          <w:szCs w:val="28"/>
        </w:rPr>
        <w:t xml:space="preserve"> «Официальные документы муниципального образования «Город Воткинск»</w:t>
      </w:r>
      <w:r w:rsidR="008A5B8C" w:rsidRPr="001A5B15">
        <w:rPr>
          <w:rFonts w:ascii="Arial" w:hAnsi="Arial" w:cs="Arial"/>
          <w:sz w:val="28"/>
          <w:szCs w:val="28"/>
        </w:rPr>
        <w:t>.</w:t>
      </w:r>
    </w:p>
    <w:p w:rsidR="008A5B8C" w:rsidRPr="00595FC7" w:rsidRDefault="008A5B8C" w:rsidP="008A5B8C">
      <w:pPr>
        <w:ind w:firstLine="708"/>
        <w:jc w:val="both"/>
        <w:rPr>
          <w:rFonts w:ascii="Arial" w:hAnsi="Arial" w:cs="Arial"/>
          <w:bCs/>
          <w:sz w:val="28"/>
          <w:szCs w:val="28"/>
        </w:rPr>
      </w:pPr>
    </w:p>
    <w:p w:rsidR="008A5B8C" w:rsidRDefault="008A5B8C" w:rsidP="008A5B8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8"/>
          <w:szCs w:val="28"/>
        </w:rPr>
      </w:pPr>
    </w:p>
    <w:p w:rsidR="008A5B8C" w:rsidRDefault="008A5B8C" w:rsidP="008A5B8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8"/>
          <w:szCs w:val="28"/>
        </w:rPr>
      </w:pPr>
    </w:p>
    <w:p w:rsidR="008A5B8C" w:rsidRPr="00CE2AF0" w:rsidRDefault="008A5B8C" w:rsidP="008A5B8C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>Председатель Воткинской</w:t>
      </w:r>
    </w:p>
    <w:p w:rsidR="008A5B8C" w:rsidRPr="00CE2AF0" w:rsidRDefault="008A5B8C" w:rsidP="008A5B8C">
      <w:pPr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 xml:space="preserve">городской Думы                                     </w:t>
      </w:r>
      <w:r>
        <w:rPr>
          <w:rFonts w:ascii="Arial" w:hAnsi="Arial" w:cs="Arial"/>
          <w:sz w:val="28"/>
          <w:szCs w:val="28"/>
        </w:rPr>
        <w:t xml:space="preserve">                         </w:t>
      </w:r>
      <w:r>
        <w:rPr>
          <w:rFonts w:ascii="Arial" w:hAnsi="Arial" w:cs="Arial"/>
          <w:sz w:val="28"/>
          <w:szCs w:val="28"/>
        </w:rPr>
        <w:tab/>
      </w:r>
      <w:r w:rsidR="006E2F22">
        <w:rPr>
          <w:rFonts w:ascii="Arial" w:hAnsi="Arial" w:cs="Arial"/>
          <w:sz w:val="28"/>
          <w:szCs w:val="28"/>
        </w:rPr>
        <w:t>А.Д. Пищиков</w:t>
      </w:r>
    </w:p>
    <w:p w:rsidR="008A5B8C" w:rsidRDefault="008A5B8C" w:rsidP="008A5B8C">
      <w:pPr>
        <w:jc w:val="both"/>
        <w:rPr>
          <w:rFonts w:ascii="Arial" w:hAnsi="Arial" w:cs="Arial"/>
          <w:sz w:val="28"/>
          <w:szCs w:val="28"/>
        </w:rPr>
      </w:pPr>
    </w:p>
    <w:p w:rsidR="008A5B8C" w:rsidRDefault="008A5B8C" w:rsidP="008A5B8C">
      <w:pPr>
        <w:jc w:val="both"/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>Проект подготовлен</w:t>
      </w:r>
      <w:r w:rsidR="0074333C">
        <w:rPr>
          <w:rFonts w:ascii="Arial" w:hAnsi="Arial" w:cs="Arial"/>
          <w:sz w:val="28"/>
          <w:szCs w:val="28"/>
        </w:rPr>
        <w:t>:</w:t>
      </w:r>
      <w:r w:rsidRPr="00CE2AF0">
        <w:rPr>
          <w:rFonts w:ascii="Arial" w:hAnsi="Arial" w:cs="Arial"/>
          <w:sz w:val="28"/>
          <w:szCs w:val="28"/>
        </w:rPr>
        <w:t xml:space="preserve"> </w:t>
      </w:r>
    </w:p>
    <w:p w:rsidR="008A5B8C" w:rsidRPr="00CE2AF0" w:rsidRDefault="008A5B8C" w:rsidP="008A5B8C">
      <w:pPr>
        <w:jc w:val="both"/>
        <w:rPr>
          <w:rFonts w:ascii="Arial" w:hAnsi="Arial" w:cs="Arial"/>
          <w:sz w:val="28"/>
          <w:szCs w:val="28"/>
        </w:rPr>
      </w:pPr>
      <w:proofErr w:type="spellStart"/>
      <w:r w:rsidRPr="00CE2AF0">
        <w:rPr>
          <w:rFonts w:ascii="Arial" w:hAnsi="Arial" w:cs="Arial"/>
          <w:sz w:val="28"/>
          <w:szCs w:val="28"/>
        </w:rPr>
        <w:t>Документационно</w:t>
      </w:r>
      <w:proofErr w:type="spellEnd"/>
      <w:r w:rsidRPr="00CE2AF0">
        <w:rPr>
          <w:rFonts w:ascii="Arial" w:hAnsi="Arial" w:cs="Arial"/>
          <w:sz w:val="28"/>
          <w:szCs w:val="28"/>
        </w:rPr>
        <w:t xml:space="preserve">-аналитическим Управлением </w:t>
      </w:r>
    </w:p>
    <w:p w:rsidR="008A5B8C" w:rsidRPr="00CE2AF0" w:rsidRDefault="008A5B8C" w:rsidP="008A5B8C">
      <w:pPr>
        <w:jc w:val="both"/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>Начальник Управления</w:t>
      </w:r>
      <w:r w:rsidRPr="00CE2AF0">
        <w:rPr>
          <w:rFonts w:ascii="Arial" w:hAnsi="Arial" w:cs="Arial"/>
          <w:sz w:val="28"/>
          <w:szCs w:val="28"/>
        </w:rPr>
        <w:tab/>
      </w:r>
      <w:r w:rsidRPr="00CE2AF0">
        <w:rPr>
          <w:rFonts w:ascii="Arial" w:hAnsi="Arial" w:cs="Arial"/>
          <w:sz w:val="28"/>
          <w:szCs w:val="28"/>
        </w:rPr>
        <w:tab/>
      </w:r>
      <w:r w:rsidRPr="00CE2AF0">
        <w:rPr>
          <w:rFonts w:ascii="Arial" w:hAnsi="Arial" w:cs="Arial"/>
          <w:sz w:val="28"/>
          <w:szCs w:val="28"/>
        </w:rPr>
        <w:tab/>
      </w:r>
      <w:r w:rsidRPr="00CE2AF0">
        <w:rPr>
          <w:rFonts w:ascii="Arial" w:hAnsi="Arial" w:cs="Arial"/>
          <w:sz w:val="28"/>
          <w:szCs w:val="28"/>
        </w:rPr>
        <w:tab/>
      </w:r>
      <w:r w:rsidRPr="00CE2AF0">
        <w:rPr>
          <w:rFonts w:ascii="Arial" w:hAnsi="Arial" w:cs="Arial"/>
          <w:sz w:val="28"/>
          <w:szCs w:val="28"/>
        </w:rPr>
        <w:tab/>
      </w:r>
      <w:r w:rsidRPr="00CE2AF0">
        <w:rPr>
          <w:rFonts w:ascii="Arial" w:hAnsi="Arial" w:cs="Arial"/>
          <w:sz w:val="28"/>
          <w:szCs w:val="28"/>
        </w:rPr>
        <w:tab/>
        <w:t>С.В. Булгаков</w:t>
      </w:r>
    </w:p>
    <w:p w:rsidR="008A5B8C" w:rsidRPr="00CE2AF0" w:rsidRDefault="008A5B8C" w:rsidP="008A5B8C">
      <w:pPr>
        <w:jc w:val="both"/>
        <w:rPr>
          <w:rFonts w:ascii="Arial" w:hAnsi="Arial" w:cs="Arial"/>
          <w:sz w:val="28"/>
          <w:szCs w:val="28"/>
        </w:rPr>
      </w:pPr>
    </w:p>
    <w:p w:rsidR="0074333C" w:rsidRDefault="0074333C" w:rsidP="008A5B8C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Проект вносит:</w:t>
      </w:r>
    </w:p>
    <w:p w:rsidR="008A5B8C" w:rsidRDefault="008A5B8C" w:rsidP="008A5B8C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9312E0">
        <w:rPr>
          <w:rFonts w:ascii="Arial" w:hAnsi="Arial" w:cs="Arial"/>
          <w:sz w:val="28"/>
          <w:szCs w:val="28"/>
        </w:rPr>
        <w:t xml:space="preserve">Постоянная комиссия </w:t>
      </w:r>
    </w:p>
    <w:p w:rsidR="008A5B8C" w:rsidRDefault="008A5B8C" w:rsidP="008A5B8C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9312E0">
        <w:rPr>
          <w:rFonts w:ascii="Arial" w:hAnsi="Arial" w:cs="Arial"/>
          <w:sz w:val="28"/>
          <w:szCs w:val="28"/>
        </w:rPr>
        <w:t xml:space="preserve">по </w:t>
      </w:r>
      <w:r>
        <w:rPr>
          <w:rFonts w:ascii="Arial" w:hAnsi="Arial" w:cs="Arial"/>
          <w:sz w:val="28"/>
          <w:szCs w:val="28"/>
        </w:rPr>
        <w:t xml:space="preserve">правовым вопросам, обращениям </w:t>
      </w:r>
    </w:p>
    <w:p w:rsidR="008A5B8C" w:rsidRPr="009312E0" w:rsidRDefault="008A5B8C" w:rsidP="008A5B8C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граждан</w:t>
      </w:r>
      <w:proofErr w:type="gramEnd"/>
      <w:r>
        <w:rPr>
          <w:rFonts w:ascii="Arial" w:hAnsi="Arial" w:cs="Arial"/>
          <w:sz w:val="28"/>
          <w:szCs w:val="28"/>
        </w:rPr>
        <w:t xml:space="preserve"> и депутатской этике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протокол от </w:t>
      </w:r>
      <w:r w:rsidR="00B4334E">
        <w:rPr>
          <w:rFonts w:ascii="Arial" w:hAnsi="Arial" w:cs="Arial"/>
          <w:sz w:val="28"/>
          <w:szCs w:val="28"/>
        </w:rPr>
        <w:t>2</w:t>
      </w:r>
      <w:r w:rsidR="00AC6BD8">
        <w:rPr>
          <w:rFonts w:ascii="Arial" w:hAnsi="Arial" w:cs="Arial"/>
          <w:sz w:val="28"/>
          <w:szCs w:val="28"/>
        </w:rPr>
        <w:t>0</w:t>
      </w:r>
      <w:r w:rsidR="00B4334E">
        <w:rPr>
          <w:rFonts w:ascii="Arial" w:hAnsi="Arial" w:cs="Arial"/>
          <w:sz w:val="28"/>
          <w:szCs w:val="28"/>
        </w:rPr>
        <w:t>.12</w:t>
      </w:r>
      <w:r w:rsidR="00D04482">
        <w:rPr>
          <w:rFonts w:ascii="Arial" w:hAnsi="Arial" w:cs="Arial"/>
          <w:sz w:val="28"/>
          <w:szCs w:val="28"/>
        </w:rPr>
        <w:t>.202</w:t>
      </w:r>
      <w:r w:rsidR="00AC6BD8">
        <w:rPr>
          <w:rFonts w:ascii="Arial" w:hAnsi="Arial" w:cs="Arial"/>
          <w:sz w:val="28"/>
          <w:szCs w:val="28"/>
        </w:rPr>
        <w:t>3</w:t>
      </w:r>
      <w:r>
        <w:rPr>
          <w:rFonts w:ascii="Arial" w:hAnsi="Arial" w:cs="Arial"/>
          <w:sz w:val="28"/>
          <w:szCs w:val="28"/>
        </w:rPr>
        <w:t xml:space="preserve">  </w:t>
      </w:r>
    </w:p>
    <w:p w:rsidR="008A5B8C" w:rsidRDefault="008A5B8C" w:rsidP="008A5B8C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8A5B8C" w:rsidRDefault="008A5B8C" w:rsidP="008A5B8C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8A5B8C" w:rsidRDefault="008A5B8C" w:rsidP="008A5B8C">
      <w:pPr>
        <w:pStyle w:val="2"/>
        <w:jc w:val="left"/>
        <w:rPr>
          <w:rFonts w:cs="Arial"/>
          <w:sz w:val="28"/>
          <w:szCs w:val="28"/>
        </w:rPr>
      </w:pPr>
    </w:p>
    <w:p w:rsidR="008A5B8C" w:rsidRDefault="008A5B8C" w:rsidP="008A5B8C">
      <w:pPr>
        <w:pStyle w:val="2"/>
        <w:jc w:val="left"/>
        <w:rPr>
          <w:rFonts w:cs="Arial"/>
          <w:sz w:val="28"/>
          <w:szCs w:val="28"/>
        </w:rPr>
      </w:pPr>
    </w:p>
    <w:p w:rsidR="00572C21" w:rsidRDefault="00572C21">
      <w:pPr>
        <w:sectPr w:rsidR="00572C21" w:rsidSect="008B5D44">
          <w:pgSz w:w="11906" w:h="16838"/>
          <w:pgMar w:top="567" w:right="567" w:bottom="567" w:left="1134" w:header="709" w:footer="709" w:gutter="0"/>
          <w:cols w:space="708"/>
          <w:docGrid w:linePitch="381"/>
        </w:sectPr>
      </w:pPr>
    </w:p>
    <w:p w:rsidR="00572C21" w:rsidRPr="00CE2AF0" w:rsidRDefault="00572C21" w:rsidP="00572C21">
      <w:pPr>
        <w:pStyle w:val="2"/>
        <w:jc w:val="left"/>
        <w:rPr>
          <w:rFonts w:cs="Arial"/>
          <w:sz w:val="28"/>
          <w:szCs w:val="28"/>
        </w:rPr>
      </w:pPr>
      <w:r w:rsidRPr="00CE2AF0">
        <w:rPr>
          <w:rFonts w:cs="Arial"/>
          <w:sz w:val="28"/>
          <w:szCs w:val="28"/>
        </w:rPr>
        <w:lastRenderedPageBreak/>
        <w:t>Н</w:t>
      </w:r>
      <w:r>
        <w:rPr>
          <w:rFonts w:cs="Arial"/>
          <w:sz w:val="28"/>
          <w:szCs w:val="28"/>
        </w:rPr>
        <w:t>Е ПОДЛЕЖИТ ВКЛЮЧЕНИЮ В РЕГИСТР</w:t>
      </w:r>
      <w:r w:rsidRPr="00CE2AF0">
        <w:rPr>
          <w:rFonts w:cs="Arial"/>
          <w:sz w:val="28"/>
          <w:szCs w:val="28"/>
        </w:rPr>
        <w:t xml:space="preserve">                                  Проект-РП</w:t>
      </w:r>
    </w:p>
    <w:p w:rsidR="00572C21" w:rsidRPr="00CE2AF0" w:rsidRDefault="00572C21" w:rsidP="00572C21">
      <w:pPr>
        <w:pStyle w:val="2"/>
        <w:rPr>
          <w:rFonts w:cs="Arial"/>
          <w:sz w:val="28"/>
          <w:szCs w:val="28"/>
        </w:rPr>
      </w:pPr>
    </w:p>
    <w:p w:rsidR="00572C21" w:rsidRPr="00CE2AF0" w:rsidRDefault="00572C21" w:rsidP="00572C21">
      <w:pPr>
        <w:jc w:val="center"/>
        <w:rPr>
          <w:rFonts w:ascii="Arial" w:hAnsi="Arial" w:cs="Arial"/>
          <w:b/>
          <w:sz w:val="28"/>
          <w:szCs w:val="28"/>
        </w:rPr>
      </w:pPr>
      <w:r w:rsidRPr="00CE2AF0">
        <w:rPr>
          <w:rFonts w:ascii="Arial" w:hAnsi="Arial" w:cs="Arial"/>
          <w:b/>
          <w:sz w:val="28"/>
          <w:szCs w:val="28"/>
        </w:rPr>
        <w:t>Решение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CE2AF0">
        <w:rPr>
          <w:rFonts w:ascii="Arial" w:hAnsi="Arial" w:cs="Arial"/>
          <w:b/>
          <w:sz w:val="28"/>
          <w:szCs w:val="28"/>
        </w:rPr>
        <w:t>городской Думы</w:t>
      </w:r>
    </w:p>
    <w:p w:rsidR="00572C21" w:rsidRPr="00CE2AF0" w:rsidRDefault="00572C21" w:rsidP="00572C21">
      <w:pPr>
        <w:rPr>
          <w:rFonts w:ascii="Arial" w:hAnsi="Arial" w:cs="Arial"/>
          <w:sz w:val="28"/>
          <w:szCs w:val="28"/>
        </w:rPr>
      </w:pPr>
    </w:p>
    <w:p w:rsidR="00572C21" w:rsidRDefault="00572C21" w:rsidP="00572C21">
      <w:pPr>
        <w:jc w:val="both"/>
        <w:rPr>
          <w:rFonts w:ascii="Arial" w:hAnsi="Arial" w:cs="Arial"/>
          <w:sz w:val="28"/>
          <w:szCs w:val="28"/>
        </w:rPr>
      </w:pPr>
    </w:p>
    <w:p w:rsidR="00572C21" w:rsidRDefault="00572C21" w:rsidP="00572C21">
      <w:pPr>
        <w:jc w:val="both"/>
        <w:rPr>
          <w:rFonts w:ascii="Arial" w:hAnsi="Arial" w:cs="Arial"/>
          <w:sz w:val="28"/>
          <w:szCs w:val="28"/>
        </w:rPr>
      </w:pPr>
      <w:r w:rsidRPr="00276C3F">
        <w:rPr>
          <w:rFonts w:ascii="Arial" w:hAnsi="Arial" w:cs="Arial"/>
          <w:sz w:val="28"/>
          <w:szCs w:val="28"/>
        </w:rPr>
        <w:t>О</w:t>
      </w:r>
      <w:r>
        <w:rPr>
          <w:rFonts w:ascii="Arial" w:hAnsi="Arial" w:cs="Arial"/>
          <w:sz w:val="28"/>
          <w:szCs w:val="28"/>
        </w:rPr>
        <w:t>б утверждении Плана нормотворческой работы</w:t>
      </w:r>
    </w:p>
    <w:p w:rsidR="00572C21" w:rsidRPr="00276C3F" w:rsidRDefault="00572C21" w:rsidP="00572C21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Воткинской городской Думы на 202</w:t>
      </w:r>
      <w:r w:rsidR="00AC6BD8">
        <w:rPr>
          <w:rFonts w:ascii="Arial" w:hAnsi="Arial" w:cs="Arial"/>
          <w:sz w:val="28"/>
          <w:szCs w:val="28"/>
        </w:rPr>
        <w:t>4</w:t>
      </w:r>
      <w:r>
        <w:rPr>
          <w:rFonts w:ascii="Arial" w:hAnsi="Arial" w:cs="Arial"/>
          <w:sz w:val="28"/>
          <w:szCs w:val="28"/>
        </w:rPr>
        <w:t xml:space="preserve"> год</w:t>
      </w:r>
    </w:p>
    <w:p w:rsidR="00572C21" w:rsidRPr="00276C3F" w:rsidRDefault="00572C21" w:rsidP="00572C21">
      <w:pPr>
        <w:jc w:val="both"/>
        <w:rPr>
          <w:rFonts w:ascii="Arial" w:hAnsi="Arial" w:cs="Arial"/>
          <w:sz w:val="28"/>
          <w:szCs w:val="28"/>
        </w:rPr>
      </w:pPr>
    </w:p>
    <w:p w:rsidR="00572C21" w:rsidRPr="00AA798A" w:rsidRDefault="00572C21" w:rsidP="00572C21">
      <w:pPr>
        <w:pStyle w:val="a3"/>
        <w:ind w:firstLine="0"/>
        <w:jc w:val="both"/>
        <w:rPr>
          <w:rFonts w:ascii="Arial" w:hAnsi="Arial" w:cs="Arial"/>
          <w:sz w:val="28"/>
          <w:szCs w:val="28"/>
          <w:lang w:val="ru-RU"/>
        </w:rPr>
      </w:pPr>
    </w:p>
    <w:p w:rsidR="00572C21" w:rsidRPr="00595FC7" w:rsidRDefault="00572C21" w:rsidP="00572C21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</w:t>
      </w:r>
      <w:r w:rsidRPr="00595FC7">
        <w:rPr>
          <w:rFonts w:ascii="Arial" w:hAnsi="Arial" w:cs="Arial"/>
          <w:sz w:val="28"/>
          <w:szCs w:val="28"/>
        </w:rPr>
        <w:t xml:space="preserve">уководствуясь Уставом муниципального образования «Город Воткинск», </w:t>
      </w:r>
      <w:r>
        <w:rPr>
          <w:rFonts w:ascii="Arial" w:hAnsi="Arial" w:cs="Arial"/>
          <w:sz w:val="28"/>
          <w:szCs w:val="28"/>
        </w:rPr>
        <w:t xml:space="preserve">Регламентом Воткинской городской Думы, </w:t>
      </w:r>
      <w:r w:rsidRPr="00595FC7">
        <w:rPr>
          <w:rFonts w:ascii="Arial" w:hAnsi="Arial" w:cs="Arial"/>
          <w:sz w:val="28"/>
          <w:szCs w:val="28"/>
        </w:rPr>
        <w:t>Дума решает:</w:t>
      </w:r>
    </w:p>
    <w:p w:rsidR="00572C21" w:rsidRDefault="00572C21" w:rsidP="00572C21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595FC7">
        <w:rPr>
          <w:rFonts w:ascii="Arial" w:hAnsi="Arial" w:cs="Arial"/>
          <w:sz w:val="28"/>
          <w:szCs w:val="28"/>
        </w:rPr>
        <w:t xml:space="preserve">1. </w:t>
      </w:r>
      <w:r>
        <w:rPr>
          <w:rFonts w:ascii="Arial" w:hAnsi="Arial" w:cs="Arial"/>
          <w:sz w:val="28"/>
          <w:szCs w:val="28"/>
        </w:rPr>
        <w:t>Утвердить План нормотворческой работы Воткинской городской Думы на 202</w:t>
      </w:r>
      <w:r w:rsidR="00AC6BD8">
        <w:rPr>
          <w:rFonts w:ascii="Arial" w:hAnsi="Arial" w:cs="Arial"/>
          <w:sz w:val="28"/>
          <w:szCs w:val="28"/>
        </w:rPr>
        <w:t>4</w:t>
      </w:r>
      <w:r>
        <w:rPr>
          <w:rFonts w:ascii="Arial" w:hAnsi="Arial" w:cs="Arial"/>
          <w:sz w:val="28"/>
          <w:szCs w:val="28"/>
        </w:rPr>
        <w:t xml:space="preserve"> год (прилагается).</w:t>
      </w:r>
    </w:p>
    <w:p w:rsidR="00572C21" w:rsidRPr="001A5B15" w:rsidRDefault="00572C21" w:rsidP="00572C21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2. Настоящее Решение </w:t>
      </w:r>
      <w:r w:rsidR="00AC6BD8">
        <w:rPr>
          <w:rFonts w:ascii="Arial" w:hAnsi="Arial" w:cs="Arial"/>
          <w:sz w:val="28"/>
          <w:szCs w:val="28"/>
        </w:rPr>
        <w:t>разместить</w:t>
      </w:r>
      <w:r>
        <w:rPr>
          <w:rFonts w:ascii="Arial" w:hAnsi="Arial" w:cs="Arial"/>
          <w:sz w:val="28"/>
          <w:szCs w:val="28"/>
        </w:rPr>
        <w:t xml:space="preserve"> в с</w:t>
      </w:r>
      <w:r w:rsidRPr="001A5B15">
        <w:rPr>
          <w:rFonts w:ascii="Arial" w:hAnsi="Arial" w:cs="Arial"/>
          <w:color w:val="000000"/>
          <w:sz w:val="28"/>
          <w:szCs w:val="28"/>
        </w:rPr>
        <w:t>етево</w:t>
      </w:r>
      <w:r>
        <w:rPr>
          <w:rFonts w:ascii="Arial" w:hAnsi="Arial" w:cs="Arial"/>
          <w:color w:val="000000"/>
          <w:sz w:val="28"/>
          <w:szCs w:val="28"/>
        </w:rPr>
        <w:t>м</w:t>
      </w:r>
      <w:r w:rsidRPr="001A5B15">
        <w:rPr>
          <w:rFonts w:ascii="Arial" w:hAnsi="Arial" w:cs="Arial"/>
          <w:color w:val="000000"/>
          <w:sz w:val="28"/>
          <w:szCs w:val="28"/>
        </w:rPr>
        <w:t xml:space="preserve"> издани</w:t>
      </w:r>
      <w:r>
        <w:rPr>
          <w:rFonts w:ascii="Arial" w:hAnsi="Arial" w:cs="Arial"/>
          <w:color w:val="000000"/>
          <w:sz w:val="28"/>
          <w:szCs w:val="28"/>
        </w:rPr>
        <w:t>и</w:t>
      </w:r>
      <w:r w:rsidRPr="001A5B15">
        <w:rPr>
          <w:rFonts w:ascii="Arial" w:hAnsi="Arial" w:cs="Arial"/>
          <w:color w:val="000000"/>
          <w:sz w:val="28"/>
          <w:szCs w:val="28"/>
        </w:rPr>
        <w:t xml:space="preserve"> «Официальные документы муниципального образования «Город Воткинск»</w:t>
      </w:r>
      <w:r w:rsidRPr="001A5B15">
        <w:rPr>
          <w:rFonts w:ascii="Arial" w:hAnsi="Arial" w:cs="Arial"/>
          <w:sz w:val="28"/>
          <w:szCs w:val="28"/>
        </w:rPr>
        <w:t>.</w:t>
      </w:r>
    </w:p>
    <w:p w:rsidR="00572C21" w:rsidRPr="00595FC7" w:rsidRDefault="00572C21" w:rsidP="00572C21">
      <w:pPr>
        <w:ind w:firstLine="708"/>
        <w:jc w:val="both"/>
        <w:rPr>
          <w:rFonts w:ascii="Arial" w:hAnsi="Arial" w:cs="Arial"/>
          <w:bCs/>
          <w:sz w:val="28"/>
          <w:szCs w:val="28"/>
        </w:rPr>
      </w:pPr>
    </w:p>
    <w:p w:rsidR="00572C21" w:rsidRDefault="00572C21" w:rsidP="00572C2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8"/>
          <w:szCs w:val="28"/>
        </w:rPr>
      </w:pPr>
    </w:p>
    <w:p w:rsidR="00572C21" w:rsidRDefault="00572C21" w:rsidP="00572C21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8"/>
          <w:szCs w:val="28"/>
        </w:rPr>
      </w:pPr>
    </w:p>
    <w:p w:rsidR="00572C21" w:rsidRPr="00CE2AF0" w:rsidRDefault="00572C21" w:rsidP="00572C21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>Председатель Воткинской</w:t>
      </w:r>
    </w:p>
    <w:p w:rsidR="00572C21" w:rsidRPr="00CE2AF0" w:rsidRDefault="00572C21" w:rsidP="00572C21">
      <w:pPr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 xml:space="preserve">городской Думы                                     </w:t>
      </w:r>
      <w:r>
        <w:rPr>
          <w:rFonts w:ascii="Arial" w:hAnsi="Arial" w:cs="Arial"/>
          <w:sz w:val="28"/>
          <w:szCs w:val="28"/>
        </w:rPr>
        <w:t xml:space="preserve">                         </w:t>
      </w:r>
      <w:r>
        <w:rPr>
          <w:rFonts w:ascii="Arial" w:hAnsi="Arial" w:cs="Arial"/>
          <w:sz w:val="28"/>
          <w:szCs w:val="28"/>
        </w:rPr>
        <w:tab/>
        <w:t>А.Д. Пищиков</w:t>
      </w:r>
    </w:p>
    <w:p w:rsidR="00572C21" w:rsidRDefault="00572C21" w:rsidP="00572C21">
      <w:pPr>
        <w:jc w:val="both"/>
        <w:rPr>
          <w:rFonts w:ascii="Arial" w:hAnsi="Arial" w:cs="Arial"/>
          <w:sz w:val="28"/>
          <w:szCs w:val="28"/>
        </w:rPr>
      </w:pPr>
    </w:p>
    <w:p w:rsidR="00572C21" w:rsidRDefault="00572C21" w:rsidP="00572C21">
      <w:pPr>
        <w:jc w:val="both"/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>Проект подготовлен</w:t>
      </w:r>
      <w:r>
        <w:rPr>
          <w:rFonts w:ascii="Arial" w:hAnsi="Arial" w:cs="Arial"/>
          <w:sz w:val="28"/>
          <w:szCs w:val="28"/>
        </w:rPr>
        <w:t>:</w:t>
      </w:r>
      <w:r w:rsidRPr="00CE2AF0">
        <w:rPr>
          <w:rFonts w:ascii="Arial" w:hAnsi="Arial" w:cs="Arial"/>
          <w:sz w:val="28"/>
          <w:szCs w:val="28"/>
        </w:rPr>
        <w:t xml:space="preserve"> </w:t>
      </w:r>
    </w:p>
    <w:p w:rsidR="00572C21" w:rsidRPr="00CE2AF0" w:rsidRDefault="00572C21" w:rsidP="00572C21">
      <w:pPr>
        <w:jc w:val="both"/>
        <w:rPr>
          <w:rFonts w:ascii="Arial" w:hAnsi="Arial" w:cs="Arial"/>
          <w:sz w:val="28"/>
          <w:szCs w:val="28"/>
        </w:rPr>
      </w:pPr>
      <w:proofErr w:type="spellStart"/>
      <w:r w:rsidRPr="00CE2AF0">
        <w:rPr>
          <w:rFonts w:ascii="Arial" w:hAnsi="Arial" w:cs="Arial"/>
          <w:sz w:val="28"/>
          <w:szCs w:val="28"/>
        </w:rPr>
        <w:t>Документационно</w:t>
      </w:r>
      <w:proofErr w:type="spellEnd"/>
      <w:r w:rsidRPr="00CE2AF0">
        <w:rPr>
          <w:rFonts w:ascii="Arial" w:hAnsi="Arial" w:cs="Arial"/>
          <w:sz w:val="28"/>
          <w:szCs w:val="28"/>
        </w:rPr>
        <w:t xml:space="preserve">-аналитическим Управлением </w:t>
      </w:r>
    </w:p>
    <w:p w:rsidR="00572C21" w:rsidRPr="00CE2AF0" w:rsidRDefault="00572C21" w:rsidP="00572C21">
      <w:pPr>
        <w:jc w:val="both"/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>Начальник Управления</w:t>
      </w:r>
      <w:r w:rsidRPr="00CE2AF0">
        <w:rPr>
          <w:rFonts w:ascii="Arial" w:hAnsi="Arial" w:cs="Arial"/>
          <w:sz w:val="28"/>
          <w:szCs w:val="28"/>
        </w:rPr>
        <w:tab/>
      </w:r>
      <w:r w:rsidRPr="00CE2AF0">
        <w:rPr>
          <w:rFonts w:ascii="Arial" w:hAnsi="Arial" w:cs="Arial"/>
          <w:sz w:val="28"/>
          <w:szCs w:val="28"/>
        </w:rPr>
        <w:tab/>
      </w:r>
      <w:r w:rsidRPr="00CE2AF0">
        <w:rPr>
          <w:rFonts w:ascii="Arial" w:hAnsi="Arial" w:cs="Arial"/>
          <w:sz w:val="28"/>
          <w:szCs w:val="28"/>
        </w:rPr>
        <w:tab/>
      </w:r>
      <w:r w:rsidRPr="00CE2AF0">
        <w:rPr>
          <w:rFonts w:ascii="Arial" w:hAnsi="Arial" w:cs="Arial"/>
          <w:sz w:val="28"/>
          <w:szCs w:val="28"/>
        </w:rPr>
        <w:tab/>
      </w:r>
      <w:r w:rsidRPr="00CE2AF0">
        <w:rPr>
          <w:rFonts w:ascii="Arial" w:hAnsi="Arial" w:cs="Arial"/>
          <w:sz w:val="28"/>
          <w:szCs w:val="28"/>
        </w:rPr>
        <w:tab/>
      </w:r>
      <w:r w:rsidRPr="00CE2AF0">
        <w:rPr>
          <w:rFonts w:ascii="Arial" w:hAnsi="Arial" w:cs="Arial"/>
          <w:sz w:val="28"/>
          <w:szCs w:val="28"/>
        </w:rPr>
        <w:tab/>
        <w:t>С.В. Булгаков</w:t>
      </w:r>
    </w:p>
    <w:p w:rsidR="00572C21" w:rsidRPr="00CE2AF0" w:rsidRDefault="00572C21" w:rsidP="00572C21">
      <w:pPr>
        <w:jc w:val="both"/>
        <w:rPr>
          <w:rFonts w:ascii="Arial" w:hAnsi="Arial" w:cs="Arial"/>
          <w:sz w:val="28"/>
          <w:szCs w:val="28"/>
        </w:rPr>
      </w:pPr>
    </w:p>
    <w:p w:rsidR="00572C21" w:rsidRDefault="00572C21" w:rsidP="00572C21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Проект вносит:</w:t>
      </w:r>
    </w:p>
    <w:p w:rsidR="00572C21" w:rsidRDefault="00572C21" w:rsidP="00572C21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9312E0">
        <w:rPr>
          <w:rFonts w:ascii="Arial" w:hAnsi="Arial" w:cs="Arial"/>
          <w:sz w:val="28"/>
          <w:szCs w:val="28"/>
        </w:rPr>
        <w:t xml:space="preserve">Постоянная комиссия </w:t>
      </w:r>
    </w:p>
    <w:p w:rsidR="00572C21" w:rsidRDefault="00572C21" w:rsidP="00572C21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9312E0">
        <w:rPr>
          <w:rFonts w:ascii="Arial" w:hAnsi="Arial" w:cs="Arial"/>
          <w:sz w:val="28"/>
          <w:szCs w:val="28"/>
        </w:rPr>
        <w:t xml:space="preserve">по </w:t>
      </w:r>
      <w:r>
        <w:rPr>
          <w:rFonts w:ascii="Arial" w:hAnsi="Arial" w:cs="Arial"/>
          <w:sz w:val="28"/>
          <w:szCs w:val="28"/>
        </w:rPr>
        <w:t xml:space="preserve">правовым вопросам, обращениям </w:t>
      </w:r>
    </w:p>
    <w:p w:rsidR="00572C21" w:rsidRPr="009312E0" w:rsidRDefault="00572C21" w:rsidP="00572C21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граждан и депутатской этике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протокол от </w:t>
      </w:r>
      <w:r w:rsidR="00AC6BD8">
        <w:rPr>
          <w:rFonts w:ascii="Arial" w:hAnsi="Arial" w:cs="Arial"/>
          <w:sz w:val="28"/>
          <w:szCs w:val="28"/>
        </w:rPr>
        <w:t>20</w:t>
      </w:r>
      <w:r>
        <w:rPr>
          <w:rFonts w:ascii="Arial" w:hAnsi="Arial" w:cs="Arial"/>
          <w:sz w:val="28"/>
          <w:szCs w:val="28"/>
        </w:rPr>
        <w:t>.</w:t>
      </w:r>
      <w:r w:rsidR="00AC6BD8">
        <w:rPr>
          <w:rFonts w:ascii="Arial" w:hAnsi="Arial" w:cs="Arial"/>
          <w:sz w:val="28"/>
          <w:szCs w:val="28"/>
        </w:rPr>
        <w:t>12</w:t>
      </w:r>
      <w:r>
        <w:rPr>
          <w:rFonts w:ascii="Arial" w:hAnsi="Arial" w:cs="Arial"/>
          <w:sz w:val="28"/>
          <w:szCs w:val="28"/>
        </w:rPr>
        <w:t>.202</w:t>
      </w:r>
      <w:r w:rsidR="00AC6BD8">
        <w:rPr>
          <w:rFonts w:ascii="Arial" w:hAnsi="Arial" w:cs="Arial"/>
          <w:sz w:val="28"/>
          <w:szCs w:val="28"/>
        </w:rPr>
        <w:t>3</w:t>
      </w:r>
      <w:bookmarkStart w:id="0" w:name="_GoBack"/>
      <w:bookmarkEnd w:id="0"/>
      <w:r>
        <w:rPr>
          <w:rFonts w:ascii="Arial" w:hAnsi="Arial" w:cs="Arial"/>
          <w:sz w:val="28"/>
          <w:szCs w:val="28"/>
        </w:rPr>
        <w:t xml:space="preserve">  </w:t>
      </w:r>
    </w:p>
    <w:p w:rsidR="00572C21" w:rsidRDefault="00572C21" w:rsidP="00572C21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572C21" w:rsidRDefault="00572C21" w:rsidP="00572C21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572C21" w:rsidRDefault="00572C21" w:rsidP="00572C21">
      <w:pPr>
        <w:pStyle w:val="2"/>
        <w:jc w:val="left"/>
        <w:rPr>
          <w:rFonts w:cs="Arial"/>
          <w:sz w:val="28"/>
          <w:szCs w:val="28"/>
        </w:rPr>
      </w:pPr>
    </w:p>
    <w:p w:rsidR="00572C21" w:rsidRDefault="00572C21" w:rsidP="00572C21">
      <w:pPr>
        <w:pStyle w:val="2"/>
        <w:jc w:val="left"/>
        <w:rPr>
          <w:rFonts w:cs="Arial"/>
          <w:sz w:val="28"/>
          <w:szCs w:val="28"/>
        </w:rPr>
      </w:pPr>
    </w:p>
    <w:p w:rsidR="00572C21" w:rsidRDefault="00572C21" w:rsidP="00572C21"/>
    <w:p w:rsidR="00D631B2" w:rsidRDefault="00D631B2"/>
    <w:sectPr w:rsidR="00D631B2" w:rsidSect="008B5D44"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B8C"/>
    <w:rsid w:val="001A5B15"/>
    <w:rsid w:val="00310A7C"/>
    <w:rsid w:val="00572C21"/>
    <w:rsid w:val="005B7720"/>
    <w:rsid w:val="006E2F22"/>
    <w:rsid w:val="0074333C"/>
    <w:rsid w:val="008A5B8C"/>
    <w:rsid w:val="008B5D44"/>
    <w:rsid w:val="00971273"/>
    <w:rsid w:val="00AC6BD8"/>
    <w:rsid w:val="00B4334E"/>
    <w:rsid w:val="00B64C11"/>
    <w:rsid w:val="00CC60EC"/>
    <w:rsid w:val="00D04482"/>
    <w:rsid w:val="00D631B2"/>
    <w:rsid w:val="00EE6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0DD044-0612-4F50-948F-132E3FB9E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B8C"/>
    <w:pPr>
      <w:spacing w:befor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A5B8C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A5B8C"/>
    <w:rPr>
      <w:rFonts w:eastAsia="Times New Roman"/>
      <w:b/>
      <w:sz w:val="40"/>
      <w:lang w:eastAsia="ru-RU"/>
    </w:rPr>
  </w:style>
  <w:style w:type="paragraph" w:styleId="a3">
    <w:name w:val="Body Text Indent"/>
    <w:basedOn w:val="a"/>
    <w:link w:val="a4"/>
    <w:rsid w:val="008A5B8C"/>
    <w:pPr>
      <w:ind w:firstLine="720"/>
      <w:jc w:val="center"/>
    </w:pPr>
    <w:rPr>
      <w:b/>
      <w:sz w:val="52"/>
      <w:szCs w:val="20"/>
      <w:lang w:val="en-US"/>
    </w:rPr>
  </w:style>
  <w:style w:type="character" w:customStyle="1" w:styleId="a4">
    <w:name w:val="Основной текст с отступом Знак"/>
    <w:basedOn w:val="a0"/>
    <w:link w:val="a3"/>
    <w:rsid w:val="008A5B8C"/>
    <w:rPr>
      <w:rFonts w:ascii="Times New Roman" w:eastAsia="Times New Roman" w:hAnsi="Times New Roman"/>
      <w:b/>
      <w:sz w:val="52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Воткинская городская Дума</Company>
  <LinksUpToDate>false</LinksUpToDate>
  <CharactersWithSpaces>1742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 Святослав Викторович</dc:creator>
  <cp:lastModifiedBy>С.В. Булгаков</cp:lastModifiedBy>
  <cp:revision>12</cp:revision>
  <cp:lastPrinted>2022-02-16T12:59:00Z</cp:lastPrinted>
  <dcterms:created xsi:type="dcterms:W3CDTF">2018-02-07T12:51:00Z</dcterms:created>
  <dcterms:modified xsi:type="dcterms:W3CDTF">2023-12-19T12:30:00Z</dcterms:modified>
</cp:coreProperties>
</file>